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4143" w14:textId="77777777" w:rsidR="00D31F59" w:rsidRPr="00F21F7A" w:rsidRDefault="00B21E02" w:rsidP="00195D8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1F7A">
        <w:rPr>
          <w:rFonts w:ascii="Times New Roman" w:hAnsi="Times New Roman" w:cs="Times New Roman"/>
          <w:b/>
          <w:sz w:val="36"/>
          <w:szCs w:val="36"/>
        </w:rPr>
        <w:t>OXFORD PHARMACEUTICALS, LLC</w:t>
      </w:r>
    </w:p>
    <w:p w14:paraId="2BDC7857" w14:textId="77777777" w:rsidR="00CB5188" w:rsidRPr="00F21F7A" w:rsidRDefault="00CB5188" w:rsidP="00CB518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1F7A">
        <w:rPr>
          <w:rFonts w:ascii="Times New Roman" w:hAnsi="Times New Roman" w:cs="Times New Roman"/>
          <w:b/>
          <w:sz w:val="36"/>
          <w:szCs w:val="36"/>
        </w:rPr>
        <w:t>Job Description</w:t>
      </w:r>
    </w:p>
    <w:p w14:paraId="440162A5" w14:textId="77777777" w:rsidR="00CB5188" w:rsidRPr="00F21F7A" w:rsidRDefault="00CB5188" w:rsidP="00CB518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1F7A">
        <w:rPr>
          <w:rFonts w:ascii="Times New Roman" w:hAnsi="Times New Roman" w:cs="Times New Roman"/>
          <w:b/>
          <w:sz w:val="36"/>
          <w:szCs w:val="36"/>
        </w:rPr>
        <w:t>Quality Control – Laboratory Technician</w:t>
      </w:r>
    </w:p>
    <w:p w14:paraId="043220E6" w14:textId="77777777" w:rsidR="00CB5188" w:rsidRPr="00F21F7A" w:rsidRDefault="00CB5188" w:rsidP="00195D8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24B993" w14:textId="7B758B4B" w:rsidR="00B21E02" w:rsidRPr="002213CC" w:rsidRDefault="00B21E02" w:rsidP="00195D8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3CC">
        <w:rPr>
          <w:rFonts w:ascii="Times New Roman" w:hAnsi="Times New Roman" w:cs="Times New Roman"/>
          <w:bCs/>
          <w:sz w:val="24"/>
          <w:szCs w:val="24"/>
        </w:rPr>
        <w:t>Oxford Pharmaceuticals</w:t>
      </w:r>
      <w:r w:rsidRPr="002213CC">
        <w:rPr>
          <w:rFonts w:ascii="Times New Roman" w:hAnsi="Times New Roman" w:cs="Times New Roman"/>
          <w:sz w:val="24"/>
          <w:szCs w:val="24"/>
        </w:rPr>
        <w:t xml:space="preserve"> </w:t>
      </w:r>
      <w:r w:rsidR="00B426A4" w:rsidRPr="002213CC">
        <w:rPr>
          <w:rFonts w:ascii="Times New Roman" w:hAnsi="Times New Roman" w:cs="Times New Roman"/>
          <w:sz w:val="24"/>
          <w:szCs w:val="24"/>
        </w:rPr>
        <w:t>is a solid dose pharmaceutical company,</w:t>
      </w:r>
      <w:r w:rsidRPr="002213CC">
        <w:rPr>
          <w:rFonts w:ascii="Times New Roman" w:hAnsi="Times New Roman" w:cs="Times New Roman"/>
          <w:sz w:val="24"/>
          <w:szCs w:val="24"/>
        </w:rPr>
        <w:t xml:space="preserve"> currently seeking candidates for the position of </w:t>
      </w:r>
      <w:r w:rsidR="00C62A00" w:rsidRPr="002213CC">
        <w:rPr>
          <w:rFonts w:ascii="Times New Roman" w:hAnsi="Times New Roman" w:cs="Times New Roman"/>
          <w:b/>
          <w:bCs/>
          <w:sz w:val="24"/>
          <w:szCs w:val="24"/>
        </w:rPr>
        <w:t>Quality Control</w:t>
      </w:r>
      <w:r w:rsidR="00C62A00" w:rsidRPr="002213CC">
        <w:rPr>
          <w:rFonts w:ascii="Times New Roman" w:hAnsi="Times New Roman" w:cs="Times New Roman"/>
          <w:sz w:val="24"/>
          <w:szCs w:val="24"/>
        </w:rPr>
        <w:t xml:space="preserve"> </w:t>
      </w:r>
      <w:r w:rsidRPr="002213CC">
        <w:rPr>
          <w:rFonts w:ascii="Times New Roman" w:hAnsi="Times New Roman" w:cs="Times New Roman"/>
          <w:b/>
          <w:sz w:val="24"/>
          <w:szCs w:val="24"/>
        </w:rPr>
        <w:t>Laboratory Technician</w:t>
      </w:r>
      <w:r w:rsidRPr="002213CC">
        <w:rPr>
          <w:rFonts w:ascii="Times New Roman" w:hAnsi="Times New Roman" w:cs="Times New Roman"/>
          <w:sz w:val="24"/>
          <w:szCs w:val="24"/>
        </w:rPr>
        <w:t xml:space="preserve"> to join the team at its facility in </w:t>
      </w:r>
      <w:r w:rsidRPr="002213CC">
        <w:rPr>
          <w:rFonts w:ascii="Times New Roman" w:hAnsi="Times New Roman" w:cs="Times New Roman"/>
          <w:bCs/>
          <w:sz w:val="24"/>
          <w:szCs w:val="24"/>
        </w:rPr>
        <w:t>Birmingham, Alabama.</w:t>
      </w:r>
    </w:p>
    <w:p w14:paraId="25F001B7" w14:textId="77777777" w:rsidR="005A34AF" w:rsidRPr="002213CC" w:rsidRDefault="005A34AF" w:rsidP="00195D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3CC">
        <w:rPr>
          <w:rFonts w:ascii="Times New Roman" w:hAnsi="Times New Roman" w:cs="Times New Roman"/>
          <w:b/>
          <w:sz w:val="24"/>
          <w:szCs w:val="24"/>
        </w:rPr>
        <w:t>Summary:</w:t>
      </w:r>
    </w:p>
    <w:p w14:paraId="037E7DA2" w14:textId="77777777" w:rsidR="00B21E02" w:rsidRPr="002213CC" w:rsidRDefault="00B21E02" w:rsidP="00195D8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3CC">
        <w:rPr>
          <w:rFonts w:ascii="Times New Roman" w:hAnsi="Times New Roman" w:cs="Times New Roman"/>
          <w:sz w:val="24"/>
          <w:szCs w:val="24"/>
        </w:rPr>
        <w:t xml:space="preserve">Performs a variety of general laboratory duties </w:t>
      </w:r>
      <w:r w:rsidR="005A34AF" w:rsidRPr="002213CC">
        <w:rPr>
          <w:rFonts w:ascii="Times New Roman" w:hAnsi="Times New Roman" w:cs="Times New Roman"/>
          <w:sz w:val="24"/>
          <w:szCs w:val="24"/>
        </w:rPr>
        <w:t xml:space="preserve">necessary </w:t>
      </w:r>
      <w:r w:rsidR="00F012A8" w:rsidRPr="002213CC">
        <w:rPr>
          <w:rFonts w:ascii="Times New Roman" w:hAnsi="Times New Roman" w:cs="Times New Roman"/>
          <w:sz w:val="24"/>
          <w:szCs w:val="24"/>
        </w:rPr>
        <w:t>for</w:t>
      </w:r>
      <w:r w:rsidR="005A34AF" w:rsidRPr="002213CC">
        <w:rPr>
          <w:rFonts w:ascii="Times New Roman" w:hAnsi="Times New Roman" w:cs="Times New Roman"/>
          <w:sz w:val="24"/>
          <w:szCs w:val="24"/>
        </w:rPr>
        <w:t xml:space="preserve"> the efficient operation of the Quality Control laboratory.</w:t>
      </w:r>
    </w:p>
    <w:p w14:paraId="26A67384" w14:textId="77777777" w:rsidR="005A34AF" w:rsidRPr="002213CC" w:rsidRDefault="005A34AF" w:rsidP="00195D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3CC">
        <w:rPr>
          <w:rFonts w:ascii="Times New Roman" w:hAnsi="Times New Roman" w:cs="Times New Roman"/>
          <w:b/>
          <w:sz w:val="24"/>
          <w:szCs w:val="24"/>
        </w:rPr>
        <w:t>Essential Job Functions:</w:t>
      </w:r>
    </w:p>
    <w:p w14:paraId="5AAA4340" w14:textId="77777777" w:rsidR="005A34AF" w:rsidRPr="002213CC" w:rsidRDefault="005A34AF" w:rsidP="00195D8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213CC">
        <w:rPr>
          <w:rFonts w:ascii="Times New Roman" w:hAnsi="Times New Roman" w:cs="Times New Roman"/>
          <w:sz w:val="24"/>
          <w:szCs w:val="24"/>
        </w:rPr>
        <w:t>Cleaning of laboratory glassware</w:t>
      </w:r>
      <w:r w:rsidR="005A31EA" w:rsidRPr="002213CC">
        <w:rPr>
          <w:rFonts w:ascii="Times New Roman" w:hAnsi="Times New Roman" w:cs="Times New Roman"/>
          <w:sz w:val="24"/>
          <w:szCs w:val="24"/>
        </w:rPr>
        <w:t>.</w:t>
      </w:r>
    </w:p>
    <w:p w14:paraId="50E2E636" w14:textId="62E498C5" w:rsidR="00F012A8" w:rsidRDefault="00DE7D97" w:rsidP="00201B6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vendors, availability, pricing, and lead times for various</w:t>
      </w:r>
      <w:r w:rsidR="00DF2265" w:rsidRPr="002213CC">
        <w:rPr>
          <w:rFonts w:ascii="Times New Roman" w:hAnsi="Times New Roman" w:cs="Times New Roman"/>
          <w:sz w:val="24"/>
          <w:szCs w:val="24"/>
        </w:rPr>
        <w:t xml:space="preserve"> laboratory supplies</w:t>
      </w:r>
      <w:r w:rsidR="005A31EA" w:rsidRPr="002213CC">
        <w:rPr>
          <w:rFonts w:ascii="Times New Roman" w:hAnsi="Times New Roman" w:cs="Times New Roman"/>
          <w:sz w:val="24"/>
          <w:szCs w:val="24"/>
        </w:rPr>
        <w:t>.</w:t>
      </w:r>
    </w:p>
    <w:p w14:paraId="1A8E1609" w14:textId="4821E2F0" w:rsidR="00DE7D97" w:rsidRPr="002213CC" w:rsidRDefault="00DE7D97" w:rsidP="00201B6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quotes from vendors and track shipments after submission of purchase orders.</w:t>
      </w:r>
    </w:p>
    <w:p w14:paraId="2BA6780A" w14:textId="7F13B3E8" w:rsidR="00F012A8" w:rsidRDefault="009C1E31" w:rsidP="00F012A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 all laboratory packages from the warehouse and u</w:t>
      </w:r>
      <w:r w:rsidR="00DE7D97">
        <w:rPr>
          <w:rFonts w:ascii="Times New Roman" w:hAnsi="Times New Roman" w:cs="Times New Roman"/>
          <w:sz w:val="24"/>
          <w:szCs w:val="24"/>
        </w:rPr>
        <w:t>pdate the inventory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2A8" w:rsidRPr="002213CC">
        <w:rPr>
          <w:rFonts w:ascii="Times New Roman" w:hAnsi="Times New Roman" w:cs="Times New Roman"/>
          <w:sz w:val="24"/>
          <w:szCs w:val="24"/>
        </w:rPr>
        <w:t>of laboratory supplies.</w:t>
      </w:r>
    </w:p>
    <w:p w14:paraId="3314BA3F" w14:textId="19A8C533" w:rsidR="00DE7D97" w:rsidRDefault="009C1E31" w:rsidP="00F012A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all documentation related to laboratory chemicals, reagents and standards received.</w:t>
      </w:r>
    </w:p>
    <w:p w14:paraId="30FE96D4" w14:textId="09554C32" w:rsidR="009C1E31" w:rsidRPr="002213CC" w:rsidRDefault="009C1E31" w:rsidP="00F012A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all </w:t>
      </w:r>
      <w:r w:rsidR="00352AB2">
        <w:rPr>
          <w:rFonts w:ascii="Times New Roman" w:hAnsi="Times New Roman" w:cs="Times New Roman"/>
          <w:sz w:val="24"/>
          <w:szCs w:val="24"/>
        </w:rPr>
        <w:t xml:space="preserve">glassware, standards, </w:t>
      </w:r>
      <w:r>
        <w:rPr>
          <w:rFonts w:ascii="Times New Roman" w:hAnsi="Times New Roman" w:cs="Times New Roman"/>
          <w:sz w:val="24"/>
          <w:szCs w:val="24"/>
        </w:rPr>
        <w:t xml:space="preserve">chemicals, reagents, </w:t>
      </w:r>
      <w:r w:rsidR="00352AB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flammable solvents are stored in designated locations. </w:t>
      </w:r>
    </w:p>
    <w:p w14:paraId="2C57E9FB" w14:textId="77777777" w:rsidR="00F012A8" w:rsidRDefault="00F012A8" w:rsidP="00F012A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213CC">
        <w:rPr>
          <w:rFonts w:ascii="Times New Roman" w:hAnsi="Times New Roman" w:cs="Times New Roman"/>
          <w:sz w:val="24"/>
          <w:szCs w:val="24"/>
        </w:rPr>
        <w:t>Assist with the receipt and tracking of laboratory samples.</w:t>
      </w:r>
    </w:p>
    <w:p w14:paraId="61EDABB7" w14:textId="562581D7" w:rsidR="005A76DB" w:rsidRDefault="005A76DB" w:rsidP="00F012A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laboratory analysts with Environmental Monitoring, per company procedures.</w:t>
      </w:r>
    </w:p>
    <w:p w14:paraId="738ACA97" w14:textId="70EEAEB6" w:rsidR="00352AB2" w:rsidRPr="002213CC" w:rsidRDefault="00352AB2" w:rsidP="00F012A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all laboratory equipment is within calibration and provide calibration records to the Engineering department.</w:t>
      </w:r>
    </w:p>
    <w:p w14:paraId="06ED1CD1" w14:textId="5E5A3475" w:rsidR="00F012A8" w:rsidRPr="002213CC" w:rsidRDefault="00F012A8" w:rsidP="00195D8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213CC">
        <w:rPr>
          <w:rFonts w:ascii="Times New Roman" w:hAnsi="Times New Roman" w:cs="Times New Roman"/>
          <w:sz w:val="24"/>
          <w:szCs w:val="24"/>
        </w:rPr>
        <w:t>Perfor</w:t>
      </w:r>
      <w:r w:rsidR="0087635F">
        <w:rPr>
          <w:rFonts w:ascii="Times New Roman" w:hAnsi="Times New Roman" w:cs="Times New Roman"/>
          <w:sz w:val="24"/>
          <w:szCs w:val="24"/>
        </w:rPr>
        <w:t>m</w:t>
      </w:r>
      <w:r w:rsidRPr="002213CC">
        <w:rPr>
          <w:rFonts w:ascii="Times New Roman" w:hAnsi="Times New Roman" w:cs="Times New Roman"/>
          <w:sz w:val="24"/>
          <w:szCs w:val="24"/>
        </w:rPr>
        <w:t xml:space="preserve"> routine checks on eyewash stations and safety showers.</w:t>
      </w:r>
    </w:p>
    <w:p w14:paraId="517726B0" w14:textId="2AA4FE09" w:rsidR="00F012A8" w:rsidRPr="002213CC" w:rsidRDefault="00523906" w:rsidP="00195D8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213CC">
        <w:rPr>
          <w:rFonts w:ascii="Times New Roman" w:hAnsi="Times New Roman" w:cs="Times New Roman"/>
          <w:sz w:val="24"/>
          <w:szCs w:val="24"/>
        </w:rPr>
        <w:t xml:space="preserve">Must be able to wear a respirator while handling flammable </w:t>
      </w:r>
      <w:r w:rsidR="00191B98">
        <w:rPr>
          <w:rFonts w:ascii="Times New Roman" w:hAnsi="Times New Roman" w:cs="Times New Roman"/>
          <w:sz w:val="24"/>
          <w:szCs w:val="24"/>
        </w:rPr>
        <w:t xml:space="preserve">liquid </w:t>
      </w:r>
      <w:r w:rsidRPr="002213CC">
        <w:rPr>
          <w:rFonts w:ascii="Times New Roman" w:hAnsi="Times New Roman" w:cs="Times New Roman"/>
          <w:sz w:val="24"/>
          <w:szCs w:val="24"/>
        </w:rPr>
        <w:t>waste</w:t>
      </w:r>
      <w:r w:rsidR="00191B98">
        <w:rPr>
          <w:rFonts w:ascii="Times New Roman" w:hAnsi="Times New Roman" w:cs="Times New Roman"/>
          <w:sz w:val="24"/>
          <w:szCs w:val="24"/>
        </w:rPr>
        <w:t xml:space="preserve"> containers for disposal from the lab to a designated location, on a weekly basis</w:t>
      </w:r>
      <w:r w:rsidRPr="002213CC">
        <w:rPr>
          <w:rFonts w:ascii="Times New Roman" w:hAnsi="Times New Roman" w:cs="Times New Roman"/>
          <w:sz w:val="24"/>
          <w:szCs w:val="24"/>
        </w:rPr>
        <w:t>.</w:t>
      </w:r>
      <w:r w:rsidR="00191B98">
        <w:rPr>
          <w:rFonts w:ascii="Times New Roman" w:hAnsi="Times New Roman" w:cs="Times New Roman"/>
          <w:sz w:val="24"/>
          <w:szCs w:val="24"/>
        </w:rPr>
        <w:t xml:space="preserve">  Make sure all hazardous laboratory waste is stored in a secure location until it is ready for disposal.</w:t>
      </w:r>
    </w:p>
    <w:p w14:paraId="63140095" w14:textId="4E96C510" w:rsidR="009931E0" w:rsidRPr="002213CC" w:rsidRDefault="009931E0" w:rsidP="00195D8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213CC">
        <w:rPr>
          <w:rFonts w:ascii="Times New Roman" w:hAnsi="Times New Roman" w:cs="Times New Roman"/>
          <w:sz w:val="24"/>
          <w:szCs w:val="24"/>
        </w:rPr>
        <w:t>General laboratory housekeeping</w:t>
      </w:r>
      <w:r w:rsidR="00DE7D97">
        <w:rPr>
          <w:rFonts w:ascii="Times New Roman" w:hAnsi="Times New Roman" w:cs="Times New Roman"/>
          <w:sz w:val="24"/>
          <w:szCs w:val="24"/>
        </w:rPr>
        <w:t xml:space="preserve"> to ensure all areas of the lab are well organized and free of clutter</w:t>
      </w:r>
      <w:r w:rsidR="005A31EA" w:rsidRPr="002213CC">
        <w:rPr>
          <w:rFonts w:ascii="Times New Roman" w:hAnsi="Times New Roman" w:cs="Times New Roman"/>
          <w:sz w:val="24"/>
          <w:szCs w:val="24"/>
        </w:rPr>
        <w:t>.</w:t>
      </w:r>
    </w:p>
    <w:p w14:paraId="11673B62" w14:textId="4D90645E" w:rsidR="009931E0" w:rsidRDefault="009931E0" w:rsidP="00195D8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213CC">
        <w:rPr>
          <w:rFonts w:ascii="Times New Roman" w:hAnsi="Times New Roman" w:cs="Times New Roman"/>
          <w:sz w:val="24"/>
          <w:szCs w:val="24"/>
        </w:rPr>
        <w:t xml:space="preserve">Other duties as </w:t>
      </w:r>
      <w:r w:rsidR="00A8793B">
        <w:rPr>
          <w:rFonts w:ascii="Times New Roman" w:hAnsi="Times New Roman" w:cs="Times New Roman"/>
          <w:sz w:val="24"/>
          <w:szCs w:val="24"/>
        </w:rPr>
        <w:t>deemed necessary by laboratory management</w:t>
      </w:r>
      <w:r w:rsidR="005A31EA" w:rsidRPr="002213CC">
        <w:rPr>
          <w:rFonts w:ascii="Times New Roman" w:hAnsi="Times New Roman" w:cs="Times New Roman"/>
          <w:sz w:val="24"/>
          <w:szCs w:val="24"/>
        </w:rPr>
        <w:t>.</w:t>
      </w:r>
    </w:p>
    <w:p w14:paraId="1E0B1803" w14:textId="77777777" w:rsidR="007028B5" w:rsidRPr="002213CC" w:rsidRDefault="007028B5" w:rsidP="007028B5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05DDD9E" w14:textId="77777777" w:rsidR="009931E0" w:rsidRPr="002213CC" w:rsidRDefault="009931E0" w:rsidP="00195D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3CC">
        <w:rPr>
          <w:rFonts w:ascii="Times New Roman" w:hAnsi="Times New Roman" w:cs="Times New Roman"/>
          <w:b/>
          <w:sz w:val="24"/>
          <w:szCs w:val="24"/>
        </w:rPr>
        <w:t>General Requirements and Skills:</w:t>
      </w:r>
    </w:p>
    <w:p w14:paraId="6C0BC705" w14:textId="77777777" w:rsidR="007E6D4C" w:rsidRPr="002213CC" w:rsidRDefault="007E6D4C" w:rsidP="00195D8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213CC">
        <w:rPr>
          <w:rFonts w:ascii="Times New Roman" w:hAnsi="Times New Roman" w:cs="Times New Roman"/>
          <w:sz w:val="24"/>
          <w:szCs w:val="24"/>
        </w:rPr>
        <w:t>Must be able to follow Standard Operating Procedures (SOP’s), Current Good Manufacturing Practices (cGMP’s), Good Laboratory Practices (GLP’s), FDA/DEA/OSHA regulations.</w:t>
      </w:r>
    </w:p>
    <w:p w14:paraId="1ADEF5BE" w14:textId="77777777" w:rsidR="00E6503A" w:rsidRPr="002213CC" w:rsidRDefault="00E6503A" w:rsidP="00195D8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213CC">
        <w:rPr>
          <w:rFonts w:ascii="Times New Roman" w:hAnsi="Times New Roman" w:cs="Times New Roman"/>
          <w:sz w:val="24"/>
          <w:szCs w:val="24"/>
        </w:rPr>
        <w:t>Must be familiar with general laboratory safety and procedures.</w:t>
      </w:r>
    </w:p>
    <w:p w14:paraId="7686354A" w14:textId="77777777" w:rsidR="00195D8B" w:rsidRPr="002213CC" w:rsidRDefault="00195D8B" w:rsidP="00195D8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213CC">
        <w:rPr>
          <w:rFonts w:ascii="Times New Roman" w:hAnsi="Times New Roman" w:cs="Times New Roman"/>
          <w:sz w:val="24"/>
          <w:szCs w:val="24"/>
        </w:rPr>
        <w:t>Knowledge of the following instruments/equipment: Analytical balances, pH meters, ovens, and centrifuges.</w:t>
      </w:r>
    </w:p>
    <w:p w14:paraId="15B74BBA" w14:textId="77777777" w:rsidR="009931E0" w:rsidRPr="002213CC" w:rsidRDefault="007E6D4C" w:rsidP="00195D8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13CC">
        <w:rPr>
          <w:rFonts w:ascii="Times New Roman" w:hAnsi="Times New Roman" w:cs="Times New Roman"/>
          <w:sz w:val="24"/>
          <w:szCs w:val="24"/>
        </w:rPr>
        <w:lastRenderedPageBreak/>
        <w:t>Ability to work with different types of chemical solvents, using proper personal protective equipment (PPE) as defined by the standard operating procedures.</w:t>
      </w:r>
    </w:p>
    <w:p w14:paraId="33E0CB27" w14:textId="77777777" w:rsidR="00E6503A" w:rsidRPr="002213CC" w:rsidRDefault="00E6503A" w:rsidP="00195D8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213CC">
        <w:rPr>
          <w:rFonts w:ascii="Times New Roman" w:hAnsi="Times New Roman" w:cs="Times New Roman"/>
          <w:sz w:val="24"/>
          <w:szCs w:val="24"/>
        </w:rPr>
        <w:t>Must be able to keep accurate, complete, and legible records.</w:t>
      </w:r>
    </w:p>
    <w:p w14:paraId="51DE73EE" w14:textId="77777777" w:rsidR="00E6503A" w:rsidRPr="002213CC" w:rsidRDefault="00E6503A" w:rsidP="00201B6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213CC">
        <w:rPr>
          <w:rFonts w:ascii="Times New Roman" w:hAnsi="Times New Roman" w:cs="Times New Roman"/>
          <w:sz w:val="24"/>
          <w:szCs w:val="24"/>
        </w:rPr>
        <w:t>Must have good time-management skills.</w:t>
      </w:r>
    </w:p>
    <w:p w14:paraId="5E12465A" w14:textId="77777777" w:rsidR="009931E0" w:rsidRPr="002213CC" w:rsidRDefault="009931E0" w:rsidP="00195D8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213CC">
        <w:rPr>
          <w:rFonts w:ascii="Times New Roman" w:hAnsi="Times New Roman" w:cs="Times New Roman"/>
          <w:sz w:val="24"/>
          <w:szCs w:val="24"/>
        </w:rPr>
        <w:t xml:space="preserve">Must have basic computer knowledge and ability </w:t>
      </w:r>
      <w:r w:rsidR="00E6503A" w:rsidRPr="002213CC">
        <w:rPr>
          <w:rFonts w:ascii="Times New Roman" w:hAnsi="Times New Roman" w:cs="Times New Roman"/>
          <w:sz w:val="24"/>
          <w:szCs w:val="24"/>
        </w:rPr>
        <w:t>with applications such as</w:t>
      </w:r>
      <w:r w:rsidRPr="002213CC">
        <w:rPr>
          <w:rFonts w:ascii="Times New Roman" w:hAnsi="Times New Roman" w:cs="Times New Roman"/>
          <w:sz w:val="24"/>
          <w:szCs w:val="24"/>
        </w:rPr>
        <w:t xml:space="preserve"> Microsoft Office and Excel</w:t>
      </w:r>
      <w:r w:rsidR="00E6503A" w:rsidRPr="002213CC">
        <w:rPr>
          <w:rFonts w:ascii="Times New Roman" w:hAnsi="Times New Roman" w:cs="Times New Roman"/>
          <w:sz w:val="24"/>
          <w:szCs w:val="24"/>
        </w:rPr>
        <w:t>.</w:t>
      </w:r>
    </w:p>
    <w:p w14:paraId="7E21E32D" w14:textId="77777777" w:rsidR="007E6D4C" w:rsidRPr="002213CC" w:rsidRDefault="007E6D4C" w:rsidP="00195D8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213CC">
        <w:rPr>
          <w:rFonts w:ascii="Times New Roman" w:hAnsi="Times New Roman" w:cs="Times New Roman"/>
          <w:sz w:val="24"/>
          <w:szCs w:val="24"/>
        </w:rPr>
        <w:t>Strong interpersonal, writing, and multi-tasking skills, with the ability to work as a team</w:t>
      </w:r>
      <w:r w:rsidR="00201B68" w:rsidRPr="002213CC">
        <w:rPr>
          <w:rFonts w:ascii="Times New Roman" w:hAnsi="Times New Roman" w:cs="Times New Roman"/>
          <w:sz w:val="24"/>
          <w:szCs w:val="24"/>
        </w:rPr>
        <w:t>.</w:t>
      </w:r>
    </w:p>
    <w:p w14:paraId="7515388B" w14:textId="77777777" w:rsidR="00E6503A" w:rsidRPr="002213CC" w:rsidRDefault="00E6503A" w:rsidP="00195D8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213CC">
        <w:rPr>
          <w:rFonts w:ascii="Times New Roman" w:hAnsi="Times New Roman" w:cs="Times New Roman"/>
          <w:sz w:val="24"/>
          <w:szCs w:val="24"/>
        </w:rPr>
        <w:t>Must possess basic mathematical ability</w:t>
      </w:r>
      <w:r w:rsidR="00201B68" w:rsidRPr="002213CC">
        <w:rPr>
          <w:rFonts w:ascii="Times New Roman" w:hAnsi="Times New Roman" w:cs="Times New Roman"/>
          <w:sz w:val="24"/>
          <w:szCs w:val="24"/>
        </w:rPr>
        <w:t>.</w:t>
      </w:r>
    </w:p>
    <w:p w14:paraId="4A272ECC" w14:textId="77777777" w:rsidR="009931E0" w:rsidRPr="002213CC" w:rsidRDefault="009931E0" w:rsidP="00195D8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213CC">
        <w:rPr>
          <w:rFonts w:ascii="Times New Roman" w:hAnsi="Times New Roman" w:cs="Times New Roman"/>
          <w:sz w:val="24"/>
          <w:szCs w:val="24"/>
        </w:rPr>
        <w:t>Must follow all facility</w:t>
      </w:r>
      <w:r w:rsidR="00E6503A" w:rsidRPr="002213CC">
        <w:rPr>
          <w:rFonts w:ascii="Times New Roman" w:hAnsi="Times New Roman" w:cs="Times New Roman"/>
          <w:sz w:val="24"/>
          <w:szCs w:val="24"/>
        </w:rPr>
        <w:t xml:space="preserve"> policies and procedures,</w:t>
      </w:r>
      <w:r w:rsidRPr="002213CC">
        <w:rPr>
          <w:rFonts w:ascii="Times New Roman" w:hAnsi="Times New Roman" w:cs="Times New Roman"/>
          <w:sz w:val="24"/>
          <w:szCs w:val="24"/>
        </w:rPr>
        <w:t xml:space="preserve"> safety regulations</w:t>
      </w:r>
      <w:r w:rsidR="00E6503A" w:rsidRPr="002213CC">
        <w:rPr>
          <w:rFonts w:ascii="Times New Roman" w:hAnsi="Times New Roman" w:cs="Times New Roman"/>
          <w:sz w:val="24"/>
          <w:szCs w:val="24"/>
        </w:rPr>
        <w:t>,</w:t>
      </w:r>
      <w:r w:rsidRPr="002213CC">
        <w:rPr>
          <w:rFonts w:ascii="Times New Roman" w:hAnsi="Times New Roman" w:cs="Times New Roman"/>
          <w:sz w:val="24"/>
          <w:szCs w:val="24"/>
        </w:rPr>
        <w:t xml:space="preserve"> and gowning requirements</w:t>
      </w:r>
      <w:r w:rsidR="00E6503A" w:rsidRPr="002213CC">
        <w:rPr>
          <w:rFonts w:ascii="Times New Roman" w:hAnsi="Times New Roman" w:cs="Times New Roman"/>
          <w:sz w:val="24"/>
          <w:szCs w:val="24"/>
        </w:rPr>
        <w:t>.</w:t>
      </w:r>
    </w:p>
    <w:p w14:paraId="5C3B1D27" w14:textId="68826829" w:rsidR="009931E0" w:rsidRPr="002213CC" w:rsidRDefault="009931E0" w:rsidP="00195D8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213CC">
        <w:rPr>
          <w:rFonts w:ascii="Times New Roman" w:hAnsi="Times New Roman" w:cs="Times New Roman"/>
          <w:sz w:val="24"/>
          <w:szCs w:val="24"/>
        </w:rPr>
        <w:t xml:space="preserve">Must be able to stand/walk for extended periods of time and can lift up to </w:t>
      </w:r>
      <w:r w:rsidR="005A298C">
        <w:rPr>
          <w:rFonts w:ascii="Times New Roman" w:hAnsi="Times New Roman" w:cs="Times New Roman"/>
          <w:sz w:val="24"/>
          <w:szCs w:val="24"/>
        </w:rPr>
        <w:t>25</w:t>
      </w:r>
      <w:r w:rsidR="00E6503A" w:rsidRPr="002213CC">
        <w:rPr>
          <w:rFonts w:ascii="Times New Roman" w:hAnsi="Times New Roman" w:cs="Times New Roman"/>
          <w:sz w:val="24"/>
          <w:szCs w:val="24"/>
        </w:rPr>
        <w:t xml:space="preserve"> pounds.</w:t>
      </w:r>
    </w:p>
    <w:p w14:paraId="6622D547" w14:textId="77777777" w:rsidR="00FD58FA" w:rsidRDefault="00FD58FA" w:rsidP="00195D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DA4139" w14:textId="4AC441F3" w:rsidR="00E6503A" w:rsidRPr="002213CC" w:rsidRDefault="00E6503A" w:rsidP="00195D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3CC">
        <w:rPr>
          <w:rFonts w:ascii="Times New Roman" w:hAnsi="Times New Roman" w:cs="Times New Roman"/>
          <w:b/>
          <w:sz w:val="24"/>
          <w:szCs w:val="24"/>
        </w:rPr>
        <w:t>Minimum Educational Requirements:</w:t>
      </w:r>
    </w:p>
    <w:p w14:paraId="6A0522AA" w14:textId="77777777" w:rsidR="00E6503A" w:rsidRPr="002213CC" w:rsidRDefault="00E6503A" w:rsidP="00195D8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3CC">
        <w:rPr>
          <w:rFonts w:ascii="Times New Roman" w:hAnsi="Times New Roman" w:cs="Times New Roman"/>
          <w:sz w:val="24"/>
          <w:szCs w:val="24"/>
        </w:rPr>
        <w:t>Associates Degree, or currently taking coursework towards a degree, in Chemistry, Biology, Microbiology,</w:t>
      </w:r>
      <w:r w:rsidR="005A31EA" w:rsidRPr="002213CC">
        <w:rPr>
          <w:rFonts w:ascii="Times New Roman" w:hAnsi="Times New Roman" w:cs="Times New Roman"/>
          <w:sz w:val="24"/>
          <w:szCs w:val="24"/>
        </w:rPr>
        <w:t xml:space="preserve"> Chemical/Biomedical Engineering,</w:t>
      </w:r>
      <w:r w:rsidRPr="002213CC">
        <w:rPr>
          <w:rFonts w:ascii="Times New Roman" w:hAnsi="Times New Roman" w:cs="Times New Roman"/>
          <w:sz w:val="24"/>
          <w:szCs w:val="24"/>
        </w:rPr>
        <w:t xml:space="preserve"> or other Life Science.</w:t>
      </w:r>
    </w:p>
    <w:p w14:paraId="620FB05E" w14:textId="77777777" w:rsidR="00D8280B" w:rsidRPr="002213CC" w:rsidRDefault="00D8280B" w:rsidP="00195D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3CC">
        <w:rPr>
          <w:rFonts w:ascii="Times New Roman" w:hAnsi="Times New Roman" w:cs="Times New Roman"/>
          <w:b/>
          <w:sz w:val="24"/>
          <w:szCs w:val="24"/>
        </w:rPr>
        <w:t>Preferred Experience:</w:t>
      </w:r>
      <w:r w:rsidR="005A31EA" w:rsidRPr="002213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EDF379" w14:textId="55CEF0F4" w:rsidR="00D8280B" w:rsidRPr="002213CC" w:rsidRDefault="00D8280B" w:rsidP="002209D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3CC">
        <w:rPr>
          <w:rFonts w:ascii="Times New Roman" w:hAnsi="Times New Roman" w:cs="Times New Roman"/>
          <w:sz w:val="24"/>
          <w:szCs w:val="24"/>
        </w:rPr>
        <w:t>1-2 years work experience in an industrial or academic laboratory.</w:t>
      </w:r>
    </w:p>
    <w:p w14:paraId="7EFEACC2" w14:textId="77777777" w:rsidR="002209DE" w:rsidRPr="002213CC" w:rsidRDefault="002209DE" w:rsidP="002209DE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209DE" w:rsidRPr="00221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AC4"/>
    <w:multiLevelType w:val="hybridMultilevel"/>
    <w:tmpl w:val="F78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1768C"/>
    <w:multiLevelType w:val="hybridMultilevel"/>
    <w:tmpl w:val="77BE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74737"/>
    <w:multiLevelType w:val="hybridMultilevel"/>
    <w:tmpl w:val="86AE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A063F"/>
    <w:multiLevelType w:val="hybridMultilevel"/>
    <w:tmpl w:val="78AC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681523">
    <w:abstractNumId w:val="3"/>
  </w:num>
  <w:num w:numId="2" w16cid:durableId="448473277">
    <w:abstractNumId w:val="1"/>
  </w:num>
  <w:num w:numId="3" w16cid:durableId="1678070143">
    <w:abstractNumId w:val="0"/>
  </w:num>
  <w:num w:numId="4" w16cid:durableId="1779640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AF"/>
    <w:rsid w:val="00191B98"/>
    <w:rsid w:val="00195D8B"/>
    <w:rsid w:val="00201B68"/>
    <w:rsid w:val="00211C41"/>
    <w:rsid w:val="002209DE"/>
    <w:rsid w:val="002213CC"/>
    <w:rsid w:val="0029422C"/>
    <w:rsid w:val="00352AB2"/>
    <w:rsid w:val="00523906"/>
    <w:rsid w:val="005347FC"/>
    <w:rsid w:val="00581D60"/>
    <w:rsid w:val="005A298C"/>
    <w:rsid w:val="005A31EA"/>
    <w:rsid w:val="005A34AF"/>
    <w:rsid w:val="005A76DB"/>
    <w:rsid w:val="00665282"/>
    <w:rsid w:val="007028B5"/>
    <w:rsid w:val="00776EA0"/>
    <w:rsid w:val="007E6D4C"/>
    <w:rsid w:val="0087635F"/>
    <w:rsid w:val="008D5FAF"/>
    <w:rsid w:val="009009F5"/>
    <w:rsid w:val="009931E0"/>
    <w:rsid w:val="009C1E31"/>
    <w:rsid w:val="00A8793B"/>
    <w:rsid w:val="00AF0C20"/>
    <w:rsid w:val="00B21E02"/>
    <w:rsid w:val="00B426A4"/>
    <w:rsid w:val="00C62A00"/>
    <w:rsid w:val="00CB5188"/>
    <w:rsid w:val="00D31F59"/>
    <w:rsid w:val="00D8280B"/>
    <w:rsid w:val="00DE7D97"/>
    <w:rsid w:val="00DF2265"/>
    <w:rsid w:val="00E6503A"/>
    <w:rsid w:val="00F012A8"/>
    <w:rsid w:val="00F21F7A"/>
    <w:rsid w:val="00F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B32F"/>
  <w15:chartTrackingRefBased/>
  <w15:docId w15:val="{9DDF0A09-DEF1-4F14-8034-63C81FE4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Dustan Myrex</dc:creator>
  <cp:keywords/>
  <dc:description/>
  <cp:lastModifiedBy>Monaz Baria-Khansaheb</cp:lastModifiedBy>
  <cp:revision>25</cp:revision>
  <cp:lastPrinted>2017-05-05T16:12:00Z</cp:lastPrinted>
  <dcterms:created xsi:type="dcterms:W3CDTF">2019-06-28T21:01:00Z</dcterms:created>
  <dcterms:modified xsi:type="dcterms:W3CDTF">2024-01-05T15:25:00Z</dcterms:modified>
</cp:coreProperties>
</file>